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F4" w:rsidRDefault="002E1EF4" w:rsidP="002E1EF4">
      <w:pPr>
        <w:jc w:val="center"/>
        <w:rPr>
          <w:b/>
          <w:bCs/>
          <w:color w:val="000000"/>
          <w:sz w:val="40"/>
          <w:szCs w:val="40"/>
          <w:lang w:eastAsia="ru-RU"/>
        </w:rPr>
      </w:pPr>
      <w:r>
        <w:rPr>
          <w:b/>
          <w:bCs/>
          <w:color w:val="000000"/>
          <w:sz w:val="40"/>
          <w:szCs w:val="40"/>
          <w:lang w:eastAsia="ru-RU"/>
        </w:rPr>
        <w:t>Сельская администрация МО Катандинского сельского поселения</w:t>
      </w:r>
    </w:p>
    <w:p w:rsidR="002E1EF4" w:rsidRDefault="001375F3" w:rsidP="001375F3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D5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</w:t>
      </w:r>
      <w:r w:rsidR="00F12D5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</w:t>
      </w:r>
    </w:p>
    <w:p w:rsidR="002E1EF4" w:rsidRDefault="002E1EF4" w:rsidP="001375F3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E1EF4" w:rsidRDefault="002E1EF4" w:rsidP="001375F3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375F3" w:rsidRPr="00F12D58" w:rsidRDefault="00F12D58" w:rsidP="002E1EF4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1375F3" w:rsidRPr="00F12D5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№1</w:t>
      </w:r>
    </w:p>
    <w:p w:rsidR="001375F3" w:rsidRPr="002E1EF4" w:rsidRDefault="001375F3" w:rsidP="001375F3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EF4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2E1EF4" w:rsidRPr="00F12D58" w:rsidRDefault="002E1EF4" w:rsidP="001375F3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75F3" w:rsidRPr="00F12D58" w:rsidRDefault="001375F3" w:rsidP="001375F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2D58">
        <w:rPr>
          <w:rFonts w:ascii="Times New Roman" w:hAnsi="Times New Roman" w:cs="Times New Roman"/>
          <w:b/>
          <w:bCs/>
          <w:sz w:val="20"/>
          <w:szCs w:val="20"/>
        </w:rPr>
        <w:t>О закупках товаров, работ, услуг, осуществляемых заказчиками Республики Алтай у единственного поставщика (подрядчика, исполнителя) в соответствии с частью 1 стать 93 Федерального закона от 5 апреля 2013 года № 44-ФЗ «О контрактной системе в сфере закупок товаров, работ, услуг» &lt;*&gt;</w:t>
      </w:r>
    </w:p>
    <w:p w:rsidR="001375F3" w:rsidRPr="00F12D58" w:rsidRDefault="001375F3" w:rsidP="001375F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6691"/>
        <w:gridCol w:w="1559"/>
        <w:gridCol w:w="1701"/>
      </w:tblGrid>
      <w:tr w:rsidR="009C0289" w:rsidRPr="00F12D58" w:rsidTr="002E1EF4">
        <w:trPr>
          <w:trHeight w:val="972"/>
        </w:trPr>
        <w:tc>
          <w:tcPr>
            <w:tcW w:w="534" w:type="dxa"/>
            <w:vMerge w:val="restart"/>
            <w:vAlign w:val="center"/>
          </w:tcPr>
          <w:p w:rsidR="009C0289" w:rsidRPr="00F12D58" w:rsidRDefault="009C028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227" w:type="dxa"/>
            <w:gridSpan w:val="2"/>
            <w:vAlign w:val="center"/>
          </w:tcPr>
          <w:p w:rsidR="009C0289" w:rsidRPr="00F12D58" w:rsidRDefault="009C028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у единственного поставщика (подрядчика, исполнителя) в соответствии с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      </w:r>
          </w:p>
          <w:p w:rsidR="009C0289" w:rsidRPr="00F12D58" w:rsidRDefault="009C028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0289" w:rsidRPr="00F12D58" w:rsidRDefault="009C028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заключенных контрактов, ед.</w:t>
            </w:r>
          </w:p>
        </w:tc>
        <w:tc>
          <w:tcPr>
            <w:tcW w:w="1701" w:type="dxa"/>
            <w:vMerge w:val="restart"/>
            <w:vAlign w:val="center"/>
          </w:tcPr>
          <w:p w:rsidR="009C0289" w:rsidRPr="00F12D58" w:rsidRDefault="009C028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Суммарная стоимость заключенных контрактов, тыс. руб.</w:t>
            </w:r>
          </w:p>
        </w:tc>
      </w:tr>
      <w:tr w:rsidR="009C0289" w:rsidRPr="00F12D58" w:rsidTr="000E73A9">
        <w:tc>
          <w:tcPr>
            <w:tcW w:w="534" w:type="dxa"/>
            <w:vMerge/>
            <w:vAlign w:val="center"/>
          </w:tcPr>
          <w:p w:rsidR="009C0289" w:rsidRPr="00F12D58" w:rsidRDefault="009C028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C0289" w:rsidRPr="00F12D58" w:rsidRDefault="009C028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Соответствующий пункт части 1 статьи 93 Федерального закона № 44-ФЗ</w:t>
            </w:r>
          </w:p>
        </w:tc>
        <w:tc>
          <w:tcPr>
            <w:tcW w:w="6691" w:type="dxa"/>
            <w:vAlign w:val="center"/>
          </w:tcPr>
          <w:p w:rsidR="009C0289" w:rsidRPr="00F12D58" w:rsidRDefault="009C028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закупки у единственного поставщика (подрядчика, исполнителя)</w:t>
            </w:r>
          </w:p>
        </w:tc>
        <w:tc>
          <w:tcPr>
            <w:tcW w:w="1559" w:type="dxa"/>
            <w:vMerge/>
          </w:tcPr>
          <w:p w:rsidR="009C0289" w:rsidRPr="00F12D58" w:rsidRDefault="009C028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0289" w:rsidRPr="00F12D58" w:rsidRDefault="009C028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73A9" w:rsidRPr="00F12D58" w:rsidTr="002E1EF4">
        <w:trPr>
          <w:trHeight w:val="369"/>
        </w:trPr>
        <w:tc>
          <w:tcPr>
            <w:tcW w:w="534" w:type="dxa"/>
            <w:vAlign w:val="center"/>
          </w:tcPr>
          <w:p w:rsidR="000E73A9" w:rsidRPr="00F12D58" w:rsidRDefault="000E73A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E73A9" w:rsidRPr="000E73A9" w:rsidRDefault="000E73A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3A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П.4, ч.1, ст. 93, 44-ФЗ</w:t>
            </w:r>
          </w:p>
        </w:tc>
        <w:tc>
          <w:tcPr>
            <w:tcW w:w="6691" w:type="dxa"/>
            <w:vAlign w:val="center"/>
          </w:tcPr>
          <w:p w:rsidR="000E73A9" w:rsidRPr="00F12D58" w:rsidRDefault="000E73A9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3A9" w:rsidRPr="00F12D58" w:rsidRDefault="00D378D2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0E73A9" w:rsidRPr="00F12D58" w:rsidRDefault="00D378D2" w:rsidP="0045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2 166,66</w:t>
            </w:r>
          </w:p>
        </w:tc>
      </w:tr>
    </w:tbl>
    <w:p w:rsidR="001375F3" w:rsidRPr="00F12D58" w:rsidRDefault="001375F3" w:rsidP="001375F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0"/>
          <w:szCs w:val="20"/>
        </w:rPr>
      </w:pPr>
    </w:p>
    <w:p w:rsidR="001375F3" w:rsidRPr="00F12D58" w:rsidRDefault="001375F3" w:rsidP="001375F3">
      <w:pPr>
        <w:pStyle w:val="ConsPlusNormal"/>
        <w:ind w:firstLine="851"/>
        <w:jc w:val="both"/>
        <w:rPr>
          <w:b/>
          <w:bCs/>
          <w:sz w:val="20"/>
          <w:szCs w:val="20"/>
        </w:rPr>
      </w:pPr>
      <w:r w:rsidRPr="00F12D58">
        <w:rPr>
          <w:b/>
          <w:bCs/>
          <w:sz w:val="20"/>
          <w:szCs w:val="20"/>
        </w:rPr>
        <w:t xml:space="preserve">&lt;*&gt; За исключением закупок товаров, работ, </w:t>
      </w:r>
      <w:r w:rsidR="002E1EF4" w:rsidRPr="00F12D58">
        <w:rPr>
          <w:b/>
          <w:bCs/>
          <w:sz w:val="20"/>
          <w:szCs w:val="20"/>
        </w:rPr>
        <w:t>услуг,</w:t>
      </w:r>
      <w:r w:rsidRPr="00F12D58">
        <w:rPr>
          <w:b/>
          <w:bCs/>
          <w:sz w:val="20"/>
          <w:szCs w:val="20"/>
        </w:rPr>
        <w:t xml:space="preserve"> осуществляемых заказчиками Республики Алтай у единственного поставщика (подрядчика, исполнителя) в соответствии с пунктами 24, 25</w:t>
      </w:r>
      <w:r w:rsidR="009C0289" w:rsidRPr="00F12D58">
        <w:rPr>
          <w:b/>
          <w:bCs/>
          <w:sz w:val="20"/>
          <w:szCs w:val="20"/>
        </w:rPr>
        <w:t xml:space="preserve"> </w:t>
      </w:r>
      <w:r w:rsidRPr="00F12D58">
        <w:rPr>
          <w:b/>
          <w:bCs/>
          <w:sz w:val="20"/>
          <w:szCs w:val="20"/>
        </w:rPr>
        <w:t>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bookmarkStart w:id="0" w:name="P533"/>
      <w:bookmarkEnd w:id="0"/>
      <w:r w:rsidRPr="00F12D58">
        <w:rPr>
          <w:b/>
          <w:bCs/>
          <w:sz w:val="20"/>
          <w:szCs w:val="20"/>
        </w:rPr>
        <w:t>д</w:t>
      </w:r>
    </w:p>
    <w:p w:rsidR="00F12D58" w:rsidRDefault="00F12D58" w:rsidP="00D80151">
      <w:pPr>
        <w:pStyle w:val="ConsPlusNormal"/>
        <w:jc w:val="both"/>
        <w:rPr>
          <w:b/>
          <w:bCs/>
          <w:sz w:val="20"/>
          <w:szCs w:val="20"/>
        </w:rPr>
      </w:pPr>
    </w:p>
    <w:p w:rsidR="00D80151" w:rsidRDefault="00D80151" w:rsidP="00D80151">
      <w:pPr>
        <w:pStyle w:val="ConsPlusNormal"/>
        <w:jc w:val="both"/>
        <w:rPr>
          <w:b/>
          <w:bCs/>
          <w:sz w:val="20"/>
          <w:szCs w:val="20"/>
        </w:rPr>
      </w:pPr>
    </w:p>
    <w:p w:rsidR="009C0289" w:rsidRPr="00F12D58" w:rsidRDefault="009C0289" w:rsidP="001375F3">
      <w:pPr>
        <w:pStyle w:val="ConsPlusNormal"/>
        <w:ind w:firstLine="851"/>
        <w:jc w:val="both"/>
        <w:rPr>
          <w:b/>
          <w:bCs/>
          <w:sz w:val="20"/>
          <w:szCs w:val="20"/>
        </w:rPr>
      </w:pPr>
    </w:p>
    <w:p w:rsidR="009C0289" w:rsidRPr="00F12D58" w:rsidRDefault="009C0289" w:rsidP="001375F3">
      <w:pPr>
        <w:pStyle w:val="ConsPlusNormal"/>
        <w:ind w:firstLine="851"/>
        <w:jc w:val="both"/>
        <w:rPr>
          <w:b/>
          <w:bCs/>
          <w:sz w:val="20"/>
          <w:szCs w:val="20"/>
        </w:rPr>
      </w:pPr>
    </w:p>
    <w:p w:rsidR="001375F3" w:rsidRDefault="001375F3" w:rsidP="001375F3">
      <w:pPr>
        <w:pStyle w:val="ConsPlusNormal"/>
        <w:ind w:firstLine="851"/>
        <w:jc w:val="both"/>
        <w:rPr>
          <w:b/>
          <w:bCs/>
          <w:sz w:val="20"/>
          <w:szCs w:val="20"/>
        </w:rPr>
      </w:pPr>
      <w:r w:rsidRPr="00F12D5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9C0289" w:rsidRPr="00F12D58"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r w:rsidRPr="00F12D58">
        <w:rPr>
          <w:b/>
          <w:bCs/>
          <w:sz w:val="20"/>
          <w:szCs w:val="20"/>
        </w:rPr>
        <w:t>Приложение № 2</w:t>
      </w:r>
    </w:p>
    <w:p w:rsidR="002E1EF4" w:rsidRPr="00F12D58" w:rsidRDefault="002E1EF4" w:rsidP="001375F3">
      <w:pPr>
        <w:pStyle w:val="ConsPlusNormal"/>
        <w:ind w:firstLine="851"/>
        <w:jc w:val="both"/>
        <w:rPr>
          <w:b/>
          <w:bCs/>
          <w:sz w:val="20"/>
          <w:szCs w:val="20"/>
        </w:rPr>
      </w:pPr>
    </w:p>
    <w:p w:rsidR="001375F3" w:rsidRPr="002E1EF4" w:rsidRDefault="001375F3" w:rsidP="001375F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</w:rPr>
      </w:pPr>
      <w:r w:rsidRPr="002E1EF4">
        <w:rPr>
          <w:rFonts w:ascii="Times New Roman" w:hAnsi="Times New Roman" w:cs="Times New Roman"/>
          <w:b/>
          <w:bCs/>
        </w:rPr>
        <w:t>Сведения об объеме закупок у СМП за 20</w:t>
      </w:r>
      <w:r w:rsidR="009C0289" w:rsidRPr="002E1EF4">
        <w:rPr>
          <w:rFonts w:ascii="Times New Roman" w:hAnsi="Times New Roman" w:cs="Times New Roman"/>
          <w:b/>
          <w:bCs/>
        </w:rPr>
        <w:t>22</w:t>
      </w:r>
      <w:r w:rsidRPr="002E1EF4">
        <w:rPr>
          <w:rFonts w:ascii="Times New Roman" w:hAnsi="Times New Roman" w:cs="Times New Roman"/>
          <w:b/>
          <w:bCs/>
        </w:rPr>
        <w:t xml:space="preserve"> год</w:t>
      </w:r>
    </w:p>
    <w:p w:rsidR="001375F3" w:rsidRPr="00F12D58" w:rsidRDefault="001375F3" w:rsidP="001375F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tbl>
      <w:tblPr>
        <w:tblW w:w="137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131"/>
        <w:gridCol w:w="2693"/>
        <w:gridCol w:w="1985"/>
        <w:gridCol w:w="2409"/>
        <w:gridCol w:w="1843"/>
      </w:tblGrid>
      <w:tr w:rsidR="001375F3" w:rsidRPr="00F12D58" w:rsidTr="002E1EF4">
        <w:trPr>
          <w:trHeight w:val="1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F3" w:rsidRPr="00F12D58" w:rsidRDefault="001375F3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F3" w:rsidRPr="00F12D58" w:rsidRDefault="001375F3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Совокупный годовой объем закупок,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3" w:rsidRPr="00F12D58" w:rsidRDefault="001375F3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закупок, проведенных по результатам конкурентных 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F3" w:rsidRPr="00F12D58" w:rsidRDefault="001375F3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закупок подлежащий размещению у СМП,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F3" w:rsidRPr="00F12D58" w:rsidRDefault="001375F3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заключенных контрактов у СМП по результатам торгов,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F3" w:rsidRPr="00F12D58" w:rsidRDefault="001375F3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размещенных закупок у СМП, %</w:t>
            </w:r>
          </w:p>
        </w:tc>
      </w:tr>
      <w:tr w:rsidR="001375F3" w:rsidRPr="00F12D58" w:rsidTr="0045163A">
        <w:trPr>
          <w:trHeight w:val="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F3" w:rsidRPr="00F12D58" w:rsidRDefault="001375F3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F3" w:rsidRPr="00F12D58" w:rsidRDefault="00D80151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2 166,66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F3" w:rsidRPr="00F12D58" w:rsidRDefault="001375F3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F3" w:rsidRPr="00F12D58" w:rsidRDefault="00D80151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2 166,66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F3" w:rsidRPr="00F12D58" w:rsidRDefault="001375F3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F3" w:rsidRPr="00F12D58" w:rsidRDefault="00D80151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375F3" w:rsidRDefault="001375F3" w:rsidP="001375F3">
      <w:pPr>
        <w:pStyle w:val="ConsPlusNormal"/>
        <w:ind w:firstLine="851"/>
        <w:jc w:val="both"/>
        <w:rPr>
          <w:b/>
          <w:bCs/>
          <w:sz w:val="20"/>
          <w:szCs w:val="20"/>
        </w:rPr>
      </w:pPr>
    </w:p>
    <w:p w:rsidR="002E1EF4" w:rsidRPr="00F12D58" w:rsidRDefault="002E1EF4" w:rsidP="001375F3">
      <w:pPr>
        <w:pStyle w:val="ConsPlusNormal"/>
        <w:ind w:firstLine="851"/>
        <w:jc w:val="both"/>
        <w:rPr>
          <w:b/>
          <w:bCs/>
          <w:sz w:val="20"/>
          <w:szCs w:val="20"/>
        </w:rPr>
      </w:pPr>
    </w:p>
    <w:p w:rsidR="001375F3" w:rsidRPr="00F12D58" w:rsidRDefault="001375F3" w:rsidP="001375F3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2D58" w:rsidRPr="00F12D58" w:rsidRDefault="00F12D58" w:rsidP="00F12D58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2D5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F12D58" w:rsidRPr="00F12D58" w:rsidRDefault="00F12D58" w:rsidP="00F12D5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F12D58" w:rsidRPr="00F12D58" w:rsidRDefault="00F12D58" w:rsidP="00F12D5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F12D58" w:rsidRPr="002E1EF4" w:rsidRDefault="00F12D58" w:rsidP="00F12D5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1EF4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заключенных контрактов с предпринимателями и организациями Республики Алтай за 2022 год</w:t>
      </w:r>
    </w:p>
    <w:p w:rsidR="00F12D58" w:rsidRPr="00F12D58" w:rsidRDefault="00F12D58" w:rsidP="00F12D5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12D58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tbl>
      <w:tblPr>
        <w:tblW w:w="15528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61"/>
        <w:gridCol w:w="1480"/>
        <w:gridCol w:w="1357"/>
        <w:gridCol w:w="1534"/>
        <w:gridCol w:w="2923"/>
        <w:gridCol w:w="3395"/>
      </w:tblGrid>
      <w:tr w:rsidR="00F12D58" w:rsidRPr="00F12D58" w:rsidTr="00F12D58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разрезе способа определения поставщика, подрядчика, исполнителя </w:t>
            </w:r>
          </w:p>
        </w:tc>
      </w:tr>
      <w:tr w:rsidR="00F12D58" w:rsidRPr="00F12D58" w:rsidTr="00F12D58">
        <w:trPr>
          <w:trHeight w:val="51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8" w:rsidRPr="00F12D58" w:rsidRDefault="00F12D58" w:rsidP="004516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 единственного поставщика </w:t>
            </w:r>
            <w:r w:rsidRPr="00F12D58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частью 1 стать 93 Федерального закона от 5 апреля 2013 года № 44-ФЗ «О контрактной системе в сфере закупок товаров, работ, услуг»</w:t>
            </w:r>
          </w:p>
        </w:tc>
      </w:tr>
      <w:tr w:rsidR="00F12D58" w:rsidRPr="00F12D58" w:rsidTr="00F12D58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8" w:rsidRPr="00F12D58" w:rsidRDefault="00F12D58" w:rsidP="004516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58" w:rsidRPr="00F12D58" w:rsidRDefault="00A4321B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58" w:rsidRPr="00F12D58" w:rsidRDefault="00A4321B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F12D58" w:rsidRPr="00F12D58" w:rsidTr="00F12D58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8" w:rsidRPr="00F12D58" w:rsidRDefault="00F12D58" w:rsidP="004516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победителя,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58" w:rsidRPr="00F12D58" w:rsidRDefault="00F12D58" w:rsidP="004516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D58" w:rsidRPr="00F12D58" w:rsidRDefault="00F12D58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2D58" w:rsidRPr="00F12D58" w:rsidRDefault="00F12D58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2D58" w:rsidRPr="00F12D58" w:rsidRDefault="00F12D58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2D58" w:rsidRPr="00F12D58" w:rsidRDefault="00F12D58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2D58" w:rsidRPr="00F12D58" w:rsidRDefault="00F12D58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2D58" w:rsidRPr="00F12D58" w:rsidRDefault="00F12D58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2D58" w:rsidRPr="00F12D58" w:rsidRDefault="00F12D58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2D58" w:rsidRPr="00F12D58" w:rsidRDefault="00F12D58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D5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4</w:t>
      </w:r>
    </w:p>
    <w:p w:rsidR="00F12D58" w:rsidRPr="00F12D58" w:rsidRDefault="00F12D58" w:rsidP="00F12D58">
      <w:pPr>
        <w:rPr>
          <w:rFonts w:ascii="Times New Roman" w:hAnsi="Times New Roman" w:cs="Times New Roman"/>
          <w:sz w:val="20"/>
          <w:szCs w:val="20"/>
        </w:rPr>
      </w:pPr>
    </w:p>
    <w:p w:rsidR="00F12D58" w:rsidRPr="00F12D58" w:rsidRDefault="00F12D58" w:rsidP="00F12D58">
      <w:pPr>
        <w:rPr>
          <w:rFonts w:ascii="Times New Roman" w:hAnsi="Times New Roman" w:cs="Times New Roman"/>
          <w:sz w:val="20"/>
          <w:szCs w:val="20"/>
        </w:rPr>
      </w:pPr>
    </w:p>
    <w:p w:rsidR="00F12D58" w:rsidRPr="002E1EF4" w:rsidRDefault="00F12D58" w:rsidP="00F12D58">
      <w:pPr>
        <w:tabs>
          <w:tab w:val="left" w:pos="13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EF4">
        <w:rPr>
          <w:rFonts w:ascii="Times New Roman" w:hAnsi="Times New Roman" w:cs="Times New Roman"/>
          <w:b/>
          <w:sz w:val="24"/>
          <w:szCs w:val="24"/>
        </w:rPr>
        <w:t xml:space="preserve">Сведения об удельном весе контрактов, которые были расторгнуты </w:t>
      </w:r>
      <w:r w:rsidR="002E1EF4" w:rsidRPr="002E1EF4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="002E1EF4" w:rsidRPr="002E1EF4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Федеральным законом</w:t>
      </w:r>
      <w:r w:rsidRPr="002E1EF4">
        <w:rPr>
          <w:rFonts w:ascii="Times New Roman" w:hAnsi="Times New Roman" w:cs="Times New Roman"/>
          <w:b/>
          <w:bCs/>
          <w:sz w:val="24"/>
          <w:szCs w:val="24"/>
        </w:rPr>
        <w:t xml:space="preserve"> от 5 апреля 2013 года № 44-ФЗ «О контрактной системе в сфере закупок товаров, работ, услуг» за 2022 год</w:t>
      </w:r>
    </w:p>
    <w:p w:rsidR="00F12D58" w:rsidRPr="00F12D58" w:rsidRDefault="00F12D58" w:rsidP="00F12D58">
      <w:pPr>
        <w:rPr>
          <w:rFonts w:ascii="Times New Roman" w:hAnsi="Times New Roman" w:cs="Times New Roman"/>
          <w:sz w:val="20"/>
          <w:szCs w:val="20"/>
        </w:rPr>
      </w:pPr>
    </w:p>
    <w:p w:rsidR="00F12D58" w:rsidRPr="00F12D58" w:rsidRDefault="00F12D58" w:rsidP="00F12D58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  <w:r w:rsidRPr="00F12D58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3535"/>
        <w:gridCol w:w="3969"/>
        <w:gridCol w:w="4819"/>
      </w:tblGrid>
      <w:tr w:rsidR="00F12D58" w:rsidRPr="00F12D58" w:rsidTr="0045163A">
        <w:tc>
          <w:tcPr>
            <w:tcW w:w="2669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Количество  расторгнутых контрактов</w:t>
            </w:r>
          </w:p>
        </w:tc>
        <w:tc>
          <w:tcPr>
            <w:tcW w:w="3535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Общая стоимость расторгнутых контрактов</w:t>
            </w:r>
          </w:p>
        </w:tc>
        <w:tc>
          <w:tcPr>
            <w:tcW w:w="3969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Основание для расторжения контрактов</w:t>
            </w:r>
          </w:p>
        </w:tc>
        <w:tc>
          <w:tcPr>
            <w:tcW w:w="4819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расторгнутых контрактов</w:t>
            </w:r>
          </w:p>
        </w:tc>
      </w:tr>
      <w:tr w:rsidR="00F12D58" w:rsidRPr="00F12D58" w:rsidTr="0045163A">
        <w:tc>
          <w:tcPr>
            <w:tcW w:w="2669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2D58" w:rsidRPr="00F12D58" w:rsidRDefault="00F12D58" w:rsidP="00F12D58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</w:p>
    <w:p w:rsidR="00F12D58" w:rsidRDefault="00F12D58" w:rsidP="00F12D58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  <w:r w:rsidRPr="00F12D58">
        <w:rPr>
          <w:rFonts w:ascii="Times New Roman" w:hAnsi="Times New Roman" w:cs="Times New Roman"/>
          <w:sz w:val="20"/>
          <w:szCs w:val="20"/>
        </w:rPr>
        <w:tab/>
      </w:r>
    </w:p>
    <w:p w:rsidR="00D80151" w:rsidRDefault="00D80151" w:rsidP="00F12D58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</w:p>
    <w:p w:rsidR="00D80151" w:rsidRDefault="00D80151" w:rsidP="00F12D58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</w:p>
    <w:p w:rsidR="00D80151" w:rsidRDefault="00D80151" w:rsidP="00F12D58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</w:p>
    <w:p w:rsidR="00D80151" w:rsidRDefault="00D80151" w:rsidP="00F12D58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</w:p>
    <w:p w:rsidR="00D80151" w:rsidRPr="00F12D58" w:rsidRDefault="00D80151" w:rsidP="00F12D58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</w:p>
    <w:p w:rsidR="00F12D58" w:rsidRPr="00F12D58" w:rsidRDefault="00F12D58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D5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5</w:t>
      </w:r>
    </w:p>
    <w:p w:rsidR="00F12D58" w:rsidRPr="00F12D58" w:rsidRDefault="00F12D58" w:rsidP="00F12D58">
      <w:pPr>
        <w:rPr>
          <w:rFonts w:ascii="Times New Roman" w:hAnsi="Times New Roman" w:cs="Times New Roman"/>
          <w:sz w:val="20"/>
          <w:szCs w:val="20"/>
        </w:rPr>
      </w:pPr>
    </w:p>
    <w:p w:rsidR="00F12D58" w:rsidRPr="00F12D58" w:rsidRDefault="00F12D58" w:rsidP="00F12D58">
      <w:pPr>
        <w:rPr>
          <w:rFonts w:ascii="Times New Roman" w:hAnsi="Times New Roman" w:cs="Times New Roman"/>
          <w:sz w:val="20"/>
          <w:szCs w:val="20"/>
        </w:rPr>
      </w:pPr>
    </w:p>
    <w:p w:rsidR="00F12D58" w:rsidRPr="002E1EF4" w:rsidRDefault="00F12D58" w:rsidP="00F12D58">
      <w:pPr>
        <w:tabs>
          <w:tab w:val="left" w:pos="136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EF4">
        <w:rPr>
          <w:rFonts w:ascii="Times New Roman" w:hAnsi="Times New Roman" w:cs="Times New Roman"/>
          <w:b/>
          <w:sz w:val="20"/>
          <w:szCs w:val="20"/>
        </w:rPr>
        <w:t xml:space="preserve">Сведения о начислении неустоек (штрафов, пеней) в связи с неисполнением или ненадлежащим исполнением обязательств, предусмотренных контрактом </w:t>
      </w:r>
      <w:r w:rsidRPr="002E1EF4">
        <w:rPr>
          <w:rFonts w:ascii="Times New Roman" w:hAnsi="Times New Roman" w:cs="Times New Roman"/>
          <w:b/>
          <w:bCs/>
          <w:sz w:val="20"/>
          <w:szCs w:val="20"/>
        </w:rPr>
        <w:t>за 2022 год</w:t>
      </w:r>
    </w:p>
    <w:p w:rsidR="00F12D58" w:rsidRPr="00F12D58" w:rsidRDefault="00F12D58" w:rsidP="00F12D58">
      <w:pPr>
        <w:rPr>
          <w:rFonts w:ascii="Times New Roman" w:hAnsi="Times New Roman" w:cs="Times New Roman"/>
          <w:sz w:val="20"/>
          <w:szCs w:val="20"/>
        </w:rPr>
      </w:pPr>
    </w:p>
    <w:p w:rsidR="00F12D58" w:rsidRPr="00F12D58" w:rsidRDefault="00F12D58" w:rsidP="00F12D58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  <w:r w:rsidRPr="00F12D58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814"/>
        <w:gridCol w:w="4819"/>
        <w:gridCol w:w="3402"/>
      </w:tblGrid>
      <w:tr w:rsidR="00F12D58" w:rsidRPr="00F12D58" w:rsidTr="00F12D58">
        <w:tc>
          <w:tcPr>
            <w:tcW w:w="3127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Количество  контрактов с ненадлежащим исполнением обязательств или неисполнением</w:t>
            </w:r>
          </w:p>
        </w:tc>
        <w:tc>
          <w:tcPr>
            <w:tcW w:w="3814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Общая  сумма начисленной неустойки (штрафов, пеней)</w:t>
            </w:r>
          </w:p>
        </w:tc>
        <w:tc>
          <w:tcPr>
            <w:tcW w:w="4819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 контрактов с ненадлежащим исполнением обязательств или неисполнением </w:t>
            </w:r>
          </w:p>
        </w:tc>
        <w:tc>
          <w:tcPr>
            <w:tcW w:w="3402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государственной программы </w:t>
            </w:r>
          </w:p>
        </w:tc>
      </w:tr>
      <w:tr w:rsidR="00F12D58" w:rsidRPr="00F12D58" w:rsidTr="00F12D58">
        <w:tc>
          <w:tcPr>
            <w:tcW w:w="3127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12D58" w:rsidRPr="00F12D58" w:rsidRDefault="00F12D58" w:rsidP="0045163A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2D58" w:rsidRDefault="00F12D58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4321B" w:rsidRDefault="00A4321B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E1EF4" w:rsidRDefault="002E1EF4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_GoBack"/>
      <w:bookmarkEnd w:id="1"/>
    </w:p>
    <w:p w:rsidR="00A4321B" w:rsidRPr="00F12D58" w:rsidRDefault="00A4321B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2D58" w:rsidRDefault="00F12D58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2D58" w:rsidRPr="00F12D58" w:rsidRDefault="00F12D58" w:rsidP="00F12D5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D5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6</w:t>
      </w:r>
    </w:p>
    <w:p w:rsidR="00F12D58" w:rsidRDefault="00F12D58" w:rsidP="00F12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E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об освоении запланированных средств </w:t>
      </w:r>
      <w:r w:rsidRPr="002E1EF4">
        <w:rPr>
          <w:rFonts w:ascii="Times New Roman" w:hAnsi="Times New Roman" w:cs="Times New Roman"/>
          <w:b/>
          <w:bCs/>
          <w:sz w:val="24"/>
          <w:szCs w:val="24"/>
        </w:rPr>
        <w:t>за 2022 год</w:t>
      </w:r>
    </w:p>
    <w:p w:rsidR="002E1EF4" w:rsidRPr="002E1EF4" w:rsidRDefault="002E1EF4" w:rsidP="00F12D5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088"/>
      </w:tblGrid>
      <w:tr w:rsidR="00F12D58" w:rsidRPr="00F12D58" w:rsidTr="0045163A">
        <w:tc>
          <w:tcPr>
            <w:tcW w:w="8188" w:type="dxa"/>
            <w:shd w:val="clear" w:color="auto" w:fill="auto"/>
          </w:tcPr>
          <w:p w:rsidR="00F12D58" w:rsidRPr="00F12D58" w:rsidRDefault="00F12D58" w:rsidP="00451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ab/>
              <w:t>общая стоимость опубликованных извещений, по которым заключены контракты</w:t>
            </w:r>
          </w:p>
          <w:p w:rsidR="00F12D58" w:rsidRPr="00F12D58" w:rsidRDefault="00F12D58" w:rsidP="0045163A">
            <w:pPr>
              <w:tabs>
                <w:tab w:val="left" w:pos="855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12D58" w:rsidRPr="00F12D58" w:rsidRDefault="00F12D58" w:rsidP="00451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2D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общая стоимость запланированных закупок в плане-графике</w:t>
            </w:r>
          </w:p>
          <w:p w:rsidR="00F12D58" w:rsidRPr="00F12D58" w:rsidRDefault="00F12D58" w:rsidP="00451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2D58" w:rsidRPr="00F12D58" w:rsidTr="0045163A">
        <w:tc>
          <w:tcPr>
            <w:tcW w:w="8188" w:type="dxa"/>
            <w:shd w:val="clear" w:color="auto" w:fill="auto"/>
          </w:tcPr>
          <w:p w:rsidR="00F12D58" w:rsidRPr="00F12D58" w:rsidRDefault="00F12D58" w:rsidP="004516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12D58" w:rsidRPr="00F12D58" w:rsidRDefault="00F12D58" w:rsidP="004516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569D" w:rsidRPr="00F5177B" w:rsidRDefault="00F0569D" w:rsidP="00F12D58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F0569D" w:rsidRPr="00F5177B" w:rsidSect="001375F3">
      <w:pgSz w:w="16838" w:h="11906" w:orient="landscape"/>
      <w:pgMar w:top="1276" w:right="426" w:bottom="9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B6D4D74"/>
    <w:multiLevelType w:val="hybridMultilevel"/>
    <w:tmpl w:val="60E819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634987"/>
    <w:multiLevelType w:val="hybridMultilevel"/>
    <w:tmpl w:val="48B0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97"/>
    <w:rsid w:val="000120B8"/>
    <w:rsid w:val="00013DBF"/>
    <w:rsid w:val="00020E29"/>
    <w:rsid w:val="0002191B"/>
    <w:rsid w:val="00026116"/>
    <w:rsid w:val="00026A39"/>
    <w:rsid w:val="00033979"/>
    <w:rsid w:val="00036C50"/>
    <w:rsid w:val="00046851"/>
    <w:rsid w:val="000562C3"/>
    <w:rsid w:val="00085B4E"/>
    <w:rsid w:val="00085C95"/>
    <w:rsid w:val="00093686"/>
    <w:rsid w:val="000A1BBD"/>
    <w:rsid w:val="000B0130"/>
    <w:rsid w:val="000C1B5E"/>
    <w:rsid w:val="000D5683"/>
    <w:rsid w:val="000D7D6C"/>
    <w:rsid w:val="000E73A9"/>
    <w:rsid w:val="001118A2"/>
    <w:rsid w:val="00122687"/>
    <w:rsid w:val="00124CA7"/>
    <w:rsid w:val="001375F3"/>
    <w:rsid w:val="00140689"/>
    <w:rsid w:val="00143C08"/>
    <w:rsid w:val="00156165"/>
    <w:rsid w:val="0016154B"/>
    <w:rsid w:val="00167994"/>
    <w:rsid w:val="00176C56"/>
    <w:rsid w:val="00185F99"/>
    <w:rsid w:val="001869F2"/>
    <w:rsid w:val="001926CD"/>
    <w:rsid w:val="00197EA7"/>
    <w:rsid w:val="001A2865"/>
    <w:rsid w:val="001A3F9D"/>
    <w:rsid w:val="001A468D"/>
    <w:rsid w:val="001A4F3D"/>
    <w:rsid w:val="001A5254"/>
    <w:rsid w:val="001A5BEA"/>
    <w:rsid w:val="001A66FF"/>
    <w:rsid w:val="001B132A"/>
    <w:rsid w:val="001B3D3A"/>
    <w:rsid w:val="001B4E1C"/>
    <w:rsid w:val="001B5717"/>
    <w:rsid w:val="001B6B21"/>
    <w:rsid w:val="001D0378"/>
    <w:rsid w:val="001D15EE"/>
    <w:rsid w:val="001D31A1"/>
    <w:rsid w:val="001D5E32"/>
    <w:rsid w:val="001E06D2"/>
    <w:rsid w:val="001E59B1"/>
    <w:rsid w:val="001F1D68"/>
    <w:rsid w:val="00200FB3"/>
    <w:rsid w:val="00204898"/>
    <w:rsid w:val="00220084"/>
    <w:rsid w:val="00222086"/>
    <w:rsid w:val="0022239C"/>
    <w:rsid w:val="00227D02"/>
    <w:rsid w:val="00227E70"/>
    <w:rsid w:val="00247397"/>
    <w:rsid w:val="00257997"/>
    <w:rsid w:val="002602C9"/>
    <w:rsid w:val="0026746C"/>
    <w:rsid w:val="0028408F"/>
    <w:rsid w:val="002906AC"/>
    <w:rsid w:val="0029081D"/>
    <w:rsid w:val="002A5B18"/>
    <w:rsid w:val="002B11CC"/>
    <w:rsid w:val="002B201E"/>
    <w:rsid w:val="002B7202"/>
    <w:rsid w:val="002C4613"/>
    <w:rsid w:val="002D14DC"/>
    <w:rsid w:val="002E1EF4"/>
    <w:rsid w:val="002F04A9"/>
    <w:rsid w:val="00304BD5"/>
    <w:rsid w:val="00306882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51C7C"/>
    <w:rsid w:val="00366481"/>
    <w:rsid w:val="003736BB"/>
    <w:rsid w:val="00374563"/>
    <w:rsid w:val="00375DD0"/>
    <w:rsid w:val="00381016"/>
    <w:rsid w:val="00386153"/>
    <w:rsid w:val="003920EE"/>
    <w:rsid w:val="003A3EF7"/>
    <w:rsid w:val="003B5C56"/>
    <w:rsid w:val="003C141D"/>
    <w:rsid w:val="003D0AA2"/>
    <w:rsid w:val="003D4C6C"/>
    <w:rsid w:val="003D6D1B"/>
    <w:rsid w:val="003E0824"/>
    <w:rsid w:val="003F05AA"/>
    <w:rsid w:val="00401632"/>
    <w:rsid w:val="00402A4C"/>
    <w:rsid w:val="0040572D"/>
    <w:rsid w:val="00410B3D"/>
    <w:rsid w:val="00417EAC"/>
    <w:rsid w:val="00427585"/>
    <w:rsid w:val="0043046E"/>
    <w:rsid w:val="00435058"/>
    <w:rsid w:val="0043547F"/>
    <w:rsid w:val="00440A1A"/>
    <w:rsid w:val="00450FE8"/>
    <w:rsid w:val="00452171"/>
    <w:rsid w:val="004647B5"/>
    <w:rsid w:val="00474B61"/>
    <w:rsid w:val="00476051"/>
    <w:rsid w:val="004773F2"/>
    <w:rsid w:val="00481385"/>
    <w:rsid w:val="00486C1A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1164E"/>
    <w:rsid w:val="00533477"/>
    <w:rsid w:val="0053799E"/>
    <w:rsid w:val="00556C38"/>
    <w:rsid w:val="00570EDE"/>
    <w:rsid w:val="005772C2"/>
    <w:rsid w:val="00583597"/>
    <w:rsid w:val="0058494C"/>
    <w:rsid w:val="005945D8"/>
    <w:rsid w:val="00594EDC"/>
    <w:rsid w:val="005A0D3D"/>
    <w:rsid w:val="005B7B70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30365"/>
    <w:rsid w:val="00661477"/>
    <w:rsid w:val="006644C3"/>
    <w:rsid w:val="00672564"/>
    <w:rsid w:val="00696581"/>
    <w:rsid w:val="006A16BA"/>
    <w:rsid w:val="006A2FC7"/>
    <w:rsid w:val="006A714D"/>
    <w:rsid w:val="006A794F"/>
    <w:rsid w:val="006D6952"/>
    <w:rsid w:val="006E26E0"/>
    <w:rsid w:val="006E6985"/>
    <w:rsid w:val="006F0CEE"/>
    <w:rsid w:val="006F747F"/>
    <w:rsid w:val="0071562E"/>
    <w:rsid w:val="0072409C"/>
    <w:rsid w:val="0073622C"/>
    <w:rsid w:val="0074177E"/>
    <w:rsid w:val="007423FA"/>
    <w:rsid w:val="00743E74"/>
    <w:rsid w:val="0075553E"/>
    <w:rsid w:val="00756D52"/>
    <w:rsid w:val="00765907"/>
    <w:rsid w:val="00771206"/>
    <w:rsid w:val="00774398"/>
    <w:rsid w:val="00780339"/>
    <w:rsid w:val="007A0928"/>
    <w:rsid w:val="007A1185"/>
    <w:rsid w:val="007B28F3"/>
    <w:rsid w:val="007B508F"/>
    <w:rsid w:val="007B698B"/>
    <w:rsid w:val="007C3EC4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067D1"/>
    <w:rsid w:val="00815FB9"/>
    <w:rsid w:val="00821B92"/>
    <w:rsid w:val="0082313B"/>
    <w:rsid w:val="008237C5"/>
    <w:rsid w:val="0083596C"/>
    <w:rsid w:val="00837361"/>
    <w:rsid w:val="008373A7"/>
    <w:rsid w:val="008503F9"/>
    <w:rsid w:val="00850C02"/>
    <w:rsid w:val="0086497D"/>
    <w:rsid w:val="008664D5"/>
    <w:rsid w:val="00891D6C"/>
    <w:rsid w:val="00895603"/>
    <w:rsid w:val="008965EF"/>
    <w:rsid w:val="008C700B"/>
    <w:rsid w:val="008C7844"/>
    <w:rsid w:val="008D5D5C"/>
    <w:rsid w:val="008E688B"/>
    <w:rsid w:val="00912395"/>
    <w:rsid w:val="00934AB0"/>
    <w:rsid w:val="00935EB7"/>
    <w:rsid w:val="00940030"/>
    <w:rsid w:val="00943EE6"/>
    <w:rsid w:val="00953CAA"/>
    <w:rsid w:val="009607C6"/>
    <w:rsid w:val="00977935"/>
    <w:rsid w:val="00983EF3"/>
    <w:rsid w:val="00991BCC"/>
    <w:rsid w:val="00996A34"/>
    <w:rsid w:val="00997815"/>
    <w:rsid w:val="009A2514"/>
    <w:rsid w:val="009C0289"/>
    <w:rsid w:val="009C4319"/>
    <w:rsid w:val="009F3E77"/>
    <w:rsid w:val="00A007F1"/>
    <w:rsid w:val="00A036E2"/>
    <w:rsid w:val="00A073B1"/>
    <w:rsid w:val="00A130D4"/>
    <w:rsid w:val="00A146F4"/>
    <w:rsid w:val="00A14E92"/>
    <w:rsid w:val="00A3661A"/>
    <w:rsid w:val="00A4321B"/>
    <w:rsid w:val="00A60507"/>
    <w:rsid w:val="00A7169D"/>
    <w:rsid w:val="00A763AB"/>
    <w:rsid w:val="00A91396"/>
    <w:rsid w:val="00A92306"/>
    <w:rsid w:val="00AA799F"/>
    <w:rsid w:val="00AB3399"/>
    <w:rsid w:val="00AB6102"/>
    <w:rsid w:val="00AC4B42"/>
    <w:rsid w:val="00AC6044"/>
    <w:rsid w:val="00AC6A13"/>
    <w:rsid w:val="00AD6BF3"/>
    <w:rsid w:val="00AF5806"/>
    <w:rsid w:val="00B11777"/>
    <w:rsid w:val="00B135A3"/>
    <w:rsid w:val="00B20A79"/>
    <w:rsid w:val="00B2174E"/>
    <w:rsid w:val="00B23E85"/>
    <w:rsid w:val="00B27133"/>
    <w:rsid w:val="00B31027"/>
    <w:rsid w:val="00B343BA"/>
    <w:rsid w:val="00B4005C"/>
    <w:rsid w:val="00B46A05"/>
    <w:rsid w:val="00B51237"/>
    <w:rsid w:val="00B800E7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008B"/>
    <w:rsid w:val="00C515E1"/>
    <w:rsid w:val="00C57CB5"/>
    <w:rsid w:val="00C63EF8"/>
    <w:rsid w:val="00C63F8B"/>
    <w:rsid w:val="00C731EC"/>
    <w:rsid w:val="00C82849"/>
    <w:rsid w:val="00C93461"/>
    <w:rsid w:val="00CA5337"/>
    <w:rsid w:val="00CC01F8"/>
    <w:rsid w:val="00CC1F74"/>
    <w:rsid w:val="00CC4D1A"/>
    <w:rsid w:val="00CD5DDA"/>
    <w:rsid w:val="00CD637F"/>
    <w:rsid w:val="00CE182A"/>
    <w:rsid w:val="00CE37E2"/>
    <w:rsid w:val="00CE5F58"/>
    <w:rsid w:val="00CF208F"/>
    <w:rsid w:val="00D001E1"/>
    <w:rsid w:val="00D044D6"/>
    <w:rsid w:val="00D14D7F"/>
    <w:rsid w:val="00D27182"/>
    <w:rsid w:val="00D378D2"/>
    <w:rsid w:val="00D37EF1"/>
    <w:rsid w:val="00D400B5"/>
    <w:rsid w:val="00D400E6"/>
    <w:rsid w:val="00D40B7A"/>
    <w:rsid w:val="00D40E75"/>
    <w:rsid w:val="00D448BE"/>
    <w:rsid w:val="00D62C54"/>
    <w:rsid w:val="00D80151"/>
    <w:rsid w:val="00D855FF"/>
    <w:rsid w:val="00D925F4"/>
    <w:rsid w:val="00D96F49"/>
    <w:rsid w:val="00DA23F1"/>
    <w:rsid w:val="00DA28EE"/>
    <w:rsid w:val="00DB23EC"/>
    <w:rsid w:val="00DD19CC"/>
    <w:rsid w:val="00DD37F3"/>
    <w:rsid w:val="00DD4BD5"/>
    <w:rsid w:val="00DF14AE"/>
    <w:rsid w:val="00DF185A"/>
    <w:rsid w:val="00E01D36"/>
    <w:rsid w:val="00E20F75"/>
    <w:rsid w:val="00E2664B"/>
    <w:rsid w:val="00E32184"/>
    <w:rsid w:val="00E36D57"/>
    <w:rsid w:val="00E46C6A"/>
    <w:rsid w:val="00E50196"/>
    <w:rsid w:val="00E52434"/>
    <w:rsid w:val="00E52F35"/>
    <w:rsid w:val="00E618C9"/>
    <w:rsid w:val="00E65978"/>
    <w:rsid w:val="00E736E8"/>
    <w:rsid w:val="00E777D8"/>
    <w:rsid w:val="00E806AE"/>
    <w:rsid w:val="00E83408"/>
    <w:rsid w:val="00E91675"/>
    <w:rsid w:val="00E93329"/>
    <w:rsid w:val="00E95A3F"/>
    <w:rsid w:val="00E9750D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EF046F"/>
    <w:rsid w:val="00F01F34"/>
    <w:rsid w:val="00F0569D"/>
    <w:rsid w:val="00F12D58"/>
    <w:rsid w:val="00F16DF2"/>
    <w:rsid w:val="00F27D85"/>
    <w:rsid w:val="00F30850"/>
    <w:rsid w:val="00F31EB1"/>
    <w:rsid w:val="00F37E09"/>
    <w:rsid w:val="00F426A3"/>
    <w:rsid w:val="00F42964"/>
    <w:rsid w:val="00F444C7"/>
    <w:rsid w:val="00F47E22"/>
    <w:rsid w:val="00F5177B"/>
    <w:rsid w:val="00F53275"/>
    <w:rsid w:val="00F56347"/>
    <w:rsid w:val="00F6145B"/>
    <w:rsid w:val="00F717CE"/>
    <w:rsid w:val="00F93AAA"/>
    <w:rsid w:val="00FA6674"/>
    <w:rsid w:val="00FB4464"/>
    <w:rsid w:val="00FC1800"/>
    <w:rsid w:val="00FC2812"/>
    <w:rsid w:val="00FD5649"/>
    <w:rsid w:val="00FD65A7"/>
    <w:rsid w:val="00FD7DE8"/>
    <w:rsid w:val="00FE233E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B95C"/>
  <w15:docId w15:val="{886A6183-BBBB-401D-9F66-4B336788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2409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93A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5F3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rsid w:val="00EF046F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b">
    <w:name w:val="Верхний колонтитул Знак"/>
    <w:basedOn w:val="a0"/>
    <w:link w:val="aa"/>
    <w:rsid w:val="00EF046F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20C5-BA65-4E62-9A93-0FE84F64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ЭлБюджет</cp:lastModifiedBy>
  <cp:revision>35</cp:revision>
  <cp:lastPrinted>2023-01-23T03:07:00Z</cp:lastPrinted>
  <dcterms:created xsi:type="dcterms:W3CDTF">2022-07-13T08:05:00Z</dcterms:created>
  <dcterms:modified xsi:type="dcterms:W3CDTF">2023-01-24T02:54:00Z</dcterms:modified>
</cp:coreProperties>
</file>